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318E9" w:rsidR="00CE1233" w:rsidP="00C66C32" w:rsidRDefault="00CE1233" w14:paraId="017446E8" w14:textId="77777777">
      <w:pPr>
        <w:pStyle w:val="Tittel"/>
        <w:rPr>
          <w:rFonts w:ascii="Aptos" w:hAnsi="Aptos"/>
          <w:noProof/>
        </w:rPr>
      </w:pPr>
      <w:r w:rsidRPr="002318E9">
        <w:rPr>
          <w:rFonts w:ascii="Aptos" w:hAnsi="Aptos"/>
          <w:noProof/>
        </w:rPr>
        <w:t>CV</w:t>
      </w:r>
      <w:r w:rsidRPr="002318E9" w:rsidR="008C78F8">
        <w:rPr>
          <w:rFonts w:ascii="Aptos" w:hAnsi="Aptos"/>
          <w:noProof/>
        </w:rPr>
        <w:t>-mal</w:t>
      </w:r>
    </w:p>
    <w:p w:rsidRPr="002318E9" w:rsidR="00FE4918" w:rsidP="56BB9CCF" w:rsidRDefault="004E79E4" w14:paraId="64D0E96D" w14:textId="55649B29">
      <w:p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/>
        </w:rPr>
      </w:pPr>
      <w:r w:rsidRPr="56BB9CCF" w:rsidR="004E79E4">
        <w:rPr>
          <w:rFonts w:ascii="Aptos" w:hAnsi="Aptos"/>
          <w:noProof/>
        </w:rPr>
        <w:t xml:space="preserve">Konkurranse: </w:t>
      </w:r>
      <w:r w:rsidRPr="56BB9CCF" w:rsidR="20335470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/>
          <w:color w:val="333333"/>
          <w:sz w:val="24"/>
          <w:szCs w:val="24"/>
          <w:lang w:val="nb-NO"/>
        </w:rPr>
        <w:t xml:space="preserve">2026/3485 </w:t>
      </w:r>
      <w:r w:rsidRPr="56BB9CCF" w:rsidR="00CE1233">
        <w:rPr>
          <w:rFonts w:ascii="Aptos" w:hAnsi="Aptos"/>
          <w:noProof/>
        </w:rPr>
        <w:t xml:space="preserve">– </w:t>
      </w:r>
      <w:r w:rsidRPr="56BB9CCF" w:rsidR="431238B9">
        <w:rPr>
          <w:rFonts w:ascii="Aptos" w:hAnsi="Aptos"/>
          <w:noProof/>
        </w:rPr>
        <w:t>UX-designer</w:t>
      </w:r>
    </w:p>
    <w:p w:rsidR="56BB9CCF" w:rsidP="56BB9CCF" w:rsidRDefault="56BB9CCF" w14:paraId="15C9DAC9" w14:textId="7A2847B6">
      <w:p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/>
          <w:noProof/>
        </w:rPr>
      </w:pPr>
    </w:p>
    <w:p w:rsidR="56BB9CCF" w:rsidP="56BB9CCF" w:rsidRDefault="56BB9CCF" w14:paraId="613A8409" w14:textId="470B9EE4">
      <w:pPr>
        <w:shd w:val="clear" w:color="auto" w:fill="FFFFFF" w:themeFill="background1"/>
        <w:spacing w:before="0" w:beforeAutospacing="off" w:after="0" w:afterAutospacing="off"/>
        <w:jc w:val="left"/>
        <w:rPr>
          <w:rFonts w:ascii="Aptos" w:hAnsi="Aptos"/>
          <w:noProof/>
        </w:rPr>
      </w:pPr>
    </w:p>
    <w:p w:rsidRPr="002318E9" w:rsidR="002318E9" w:rsidP="0DF289DF" w:rsidRDefault="00A7122C" w14:paraId="3D97EED0" w14:textId="65555F91">
      <w:pPr>
        <w:spacing w:after="240"/>
        <w:rPr>
          <w:rFonts w:ascii="Aptos" w:hAnsi="Aptos"/>
          <w:sz w:val="22"/>
        </w:rPr>
      </w:pPr>
      <w:r w:rsidRPr="0DF289DF">
        <w:rPr>
          <w:rFonts w:ascii="Aptos" w:hAnsi="Aptos"/>
          <w:sz w:val="22"/>
        </w:rPr>
        <w:t>Navn:</w:t>
      </w:r>
      <w:r w:rsidRPr="0DF289DF" w:rsidR="00D72009">
        <w:rPr>
          <w:rFonts w:ascii="Aptos" w:hAnsi="Aptos"/>
          <w:sz w:val="22"/>
        </w:rPr>
        <w:t xml:space="preserve"> </w:t>
      </w:r>
      <w:r w:rsidRPr="0DF289DF" w:rsidR="4926F3E9">
        <w:rPr>
          <w:rFonts w:ascii="Aptos" w:hAnsi="Aptos"/>
          <w:sz w:val="22"/>
        </w:rPr>
        <w:t>XX</w:t>
      </w:r>
    </w:p>
    <w:p w:rsidRPr="002318E9" w:rsidR="001B3C58" w:rsidP="0DF289DF" w:rsidRDefault="07607EE9" w14:paraId="08B17C4E" w14:textId="3480380F">
      <w:pPr>
        <w:spacing w:after="240"/>
        <w:rPr>
          <w:rFonts w:ascii="Aptos" w:hAnsi="Aptos"/>
          <w:sz w:val="22"/>
        </w:rPr>
      </w:pPr>
      <w:r w:rsidRPr="0DF289DF">
        <w:rPr>
          <w:rFonts w:ascii="Aptos" w:hAnsi="Aptos"/>
          <w:sz w:val="22"/>
        </w:rPr>
        <w:t>Stilling</w:t>
      </w:r>
      <w:r w:rsidRPr="0DF289DF" w:rsidR="006A6B67">
        <w:rPr>
          <w:rFonts w:ascii="Aptos" w:hAnsi="Aptos"/>
          <w:sz w:val="22"/>
        </w:rPr>
        <w:t>:</w:t>
      </w:r>
      <w:r w:rsidRPr="0DF289DF" w:rsidR="00BC0C94">
        <w:rPr>
          <w:rFonts w:ascii="Aptos" w:hAnsi="Aptos"/>
          <w:sz w:val="22"/>
        </w:rPr>
        <w:t xml:space="preserve"> </w:t>
      </w:r>
      <w:r w:rsidRPr="0DF289DF" w:rsidR="51485C6F">
        <w:rPr>
          <w:rFonts w:ascii="Aptos" w:hAnsi="Aptos"/>
          <w:sz w:val="22"/>
        </w:rPr>
        <w:t>XX</w:t>
      </w:r>
    </w:p>
    <w:p w:rsidR="00ED76DE" w:rsidP="002A0143" w:rsidRDefault="056C06A0" w14:paraId="1BFA6E8A" w14:textId="3DC455AC">
      <w:pPr>
        <w:spacing w:after="240"/>
        <w:rPr>
          <w:rFonts w:ascii="Aptos" w:hAnsi="Aptos"/>
          <w:sz w:val="22"/>
        </w:rPr>
      </w:pPr>
      <w:r w:rsidRPr="0DF289DF">
        <w:rPr>
          <w:rFonts w:ascii="Aptos" w:hAnsi="Aptos"/>
          <w:sz w:val="22"/>
        </w:rPr>
        <w:t>Antall år relevant erfaring: XX</w:t>
      </w:r>
    </w:p>
    <w:p w:rsidRPr="005F53C3" w:rsidR="001B3C58" w:rsidP="005F53C3" w:rsidRDefault="00D72009" w14:paraId="716F726E" w14:textId="77777777">
      <w:pPr>
        <w:pStyle w:val="Overskrift1"/>
      </w:pPr>
      <w:r w:rsidRPr="005F53C3">
        <w:t>U</w:t>
      </w:r>
      <w:r w:rsidRPr="005F53C3" w:rsidR="00E7018D">
        <w:t>tdanning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28"/>
        <w:gridCol w:w="1590"/>
        <w:gridCol w:w="2606"/>
        <w:gridCol w:w="3260"/>
      </w:tblGrid>
      <w:tr w:rsidRPr="00E72AEC" w:rsidR="00A516E4" w:rsidTr="00A516E4" w14:paraId="2EE7C729" w14:textId="77777777">
        <w:tc>
          <w:tcPr>
            <w:tcW w:w="2918" w:type="dxa"/>
            <w:gridSpan w:val="2"/>
            <w:shd w:val="clear" w:color="auto" w:fill="D9D9D9" w:themeFill="background1" w:themeFillShade="D9"/>
          </w:tcPr>
          <w:p w:rsidRPr="005F53C3" w:rsidR="00A516E4" w:rsidP="005F53C3" w:rsidRDefault="00A516E4" w14:paraId="5B85DF0B" w14:textId="77777777">
            <w:pPr>
              <w:pStyle w:val="Tabellnormal"/>
              <w:rPr>
                <w:b/>
                <w:szCs w:val="20"/>
              </w:rPr>
            </w:pPr>
            <w:r w:rsidRPr="005F53C3">
              <w:rPr>
                <w:b/>
                <w:szCs w:val="20"/>
              </w:rPr>
              <w:t>Tidsperiode fra</w:t>
            </w:r>
            <w:r w:rsidRPr="005F53C3" w:rsidR="008D252D">
              <w:rPr>
                <w:b/>
                <w:szCs w:val="20"/>
              </w:rPr>
              <w:t xml:space="preserve"> </w:t>
            </w:r>
            <w:r w:rsidRPr="005F53C3">
              <w:rPr>
                <w:b/>
                <w:szCs w:val="20"/>
              </w:rPr>
              <w:t>-</w:t>
            </w:r>
            <w:r w:rsidRPr="005F53C3" w:rsidR="008D252D">
              <w:rPr>
                <w:b/>
                <w:szCs w:val="20"/>
              </w:rPr>
              <w:t xml:space="preserve"> </w:t>
            </w:r>
            <w:r w:rsidRPr="005F53C3">
              <w:rPr>
                <w:b/>
                <w:szCs w:val="20"/>
              </w:rPr>
              <w:t>til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:rsidRPr="005F53C3" w:rsidR="00A516E4" w:rsidP="005F53C3" w:rsidRDefault="00A516E4" w14:paraId="39CA9737" w14:textId="77777777">
            <w:pPr>
              <w:pStyle w:val="Tabellnormal"/>
              <w:rPr>
                <w:b/>
                <w:szCs w:val="20"/>
              </w:rPr>
            </w:pPr>
            <w:r w:rsidRPr="005F53C3">
              <w:rPr>
                <w:b/>
                <w:szCs w:val="20"/>
              </w:rPr>
              <w:t>Utdanningssted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Pr="005F53C3" w:rsidR="00A516E4" w:rsidP="005F53C3" w:rsidRDefault="00A516E4" w14:paraId="2C17FA3D" w14:textId="77777777">
            <w:pPr>
              <w:pStyle w:val="Tabellnormal"/>
              <w:rPr>
                <w:b/>
                <w:szCs w:val="20"/>
              </w:rPr>
            </w:pPr>
            <w:r w:rsidRPr="005F53C3">
              <w:rPr>
                <w:b/>
                <w:szCs w:val="20"/>
              </w:rPr>
              <w:t>Oppnådd grad/beskrivelse</w:t>
            </w:r>
          </w:p>
        </w:tc>
      </w:tr>
      <w:tr w:rsidRPr="00E72AEC" w:rsidR="00A516E4" w:rsidTr="00A516E4" w14:paraId="0794AE0C" w14:textId="77777777">
        <w:tc>
          <w:tcPr>
            <w:tcW w:w="1328" w:type="dxa"/>
          </w:tcPr>
          <w:p w:rsidRPr="005F53C3" w:rsidR="00A516E4" w:rsidP="005F53C3" w:rsidRDefault="00A516E4" w14:paraId="0CD030F0" w14:textId="77777777">
            <w:pPr>
              <w:pStyle w:val="Tabellnormal"/>
              <w:rPr>
                <w:szCs w:val="20"/>
              </w:rPr>
            </w:pPr>
            <w:r w:rsidRPr="005F53C3">
              <w:rPr>
                <w:szCs w:val="20"/>
              </w:rPr>
              <w:t>&lt;mnd. år&gt;</w:t>
            </w:r>
          </w:p>
        </w:tc>
        <w:tc>
          <w:tcPr>
            <w:tcW w:w="1590" w:type="dxa"/>
          </w:tcPr>
          <w:p w:rsidRPr="005F53C3" w:rsidR="00A516E4" w:rsidP="005F53C3" w:rsidRDefault="00A516E4" w14:paraId="29F20DC7" w14:textId="77777777">
            <w:pPr>
              <w:pStyle w:val="Tabellnormal"/>
              <w:rPr>
                <w:szCs w:val="20"/>
              </w:rPr>
            </w:pPr>
            <w:r w:rsidRPr="005F53C3">
              <w:rPr>
                <w:szCs w:val="20"/>
              </w:rPr>
              <w:t>&lt;mnd. år&gt;</w:t>
            </w:r>
          </w:p>
        </w:tc>
        <w:tc>
          <w:tcPr>
            <w:tcW w:w="2606" w:type="dxa"/>
          </w:tcPr>
          <w:p w:rsidRPr="005F53C3" w:rsidR="00A516E4" w:rsidP="005F53C3" w:rsidRDefault="00820F20" w14:paraId="460753AC" w14:textId="77777777">
            <w:pPr>
              <w:pStyle w:val="Tabellnormal"/>
              <w:rPr>
                <w:szCs w:val="20"/>
              </w:rPr>
            </w:pPr>
            <w:r w:rsidRPr="005F53C3">
              <w:rPr>
                <w:szCs w:val="20"/>
              </w:rPr>
              <w:t>&lt;Navn&gt;</w:t>
            </w:r>
          </w:p>
        </w:tc>
        <w:tc>
          <w:tcPr>
            <w:tcW w:w="3260" w:type="dxa"/>
          </w:tcPr>
          <w:p w:rsidRPr="005F53C3" w:rsidR="00A516E4" w:rsidP="005F53C3" w:rsidRDefault="00820F20" w14:paraId="2221D929" w14:textId="77777777">
            <w:pPr>
              <w:pStyle w:val="Tabellnormal"/>
              <w:rPr>
                <w:szCs w:val="20"/>
              </w:rPr>
            </w:pPr>
            <w:r w:rsidRPr="005F53C3">
              <w:rPr>
                <w:szCs w:val="20"/>
              </w:rPr>
              <w:t>&lt;Oppnådd grad/beskrivelse&gt;</w:t>
            </w:r>
          </w:p>
        </w:tc>
      </w:tr>
      <w:tr w:rsidRPr="00E72AEC" w:rsidR="00A516E4" w:rsidTr="00A516E4" w14:paraId="6F0967E4" w14:textId="77777777">
        <w:tc>
          <w:tcPr>
            <w:tcW w:w="1328" w:type="dxa"/>
          </w:tcPr>
          <w:p w:rsidRPr="005F53C3" w:rsidR="00A516E4" w:rsidP="005F53C3" w:rsidRDefault="00A516E4" w14:paraId="6DE5C604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1590" w:type="dxa"/>
          </w:tcPr>
          <w:p w:rsidRPr="005F53C3" w:rsidR="00A516E4" w:rsidP="005F53C3" w:rsidRDefault="00A516E4" w14:paraId="22EA887B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2606" w:type="dxa"/>
          </w:tcPr>
          <w:p w:rsidRPr="005F53C3" w:rsidR="00A516E4" w:rsidP="005F53C3" w:rsidRDefault="00A516E4" w14:paraId="1A82A86F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3260" w:type="dxa"/>
          </w:tcPr>
          <w:p w:rsidRPr="005F53C3" w:rsidR="00A516E4" w:rsidP="005F53C3" w:rsidRDefault="00A516E4" w14:paraId="21846452" w14:textId="77777777">
            <w:pPr>
              <w:pStyle w:val="Tabellnormal"/>
              <w:rPr>
                <w:szCs w:val="20"/>
              </w:rPr>
            </w:pPr>
          </w:p>
        </w:tc>
      </w:tr>
      <w:tr w:rsidRPr="00E72AEC" w:rsidR="00A516E4" w:rsidTr="00A516E4" w14:paraId="698ACE71" w14:textId="77777777">
        <w:tc>
          <w:tcPr>
            <w:tcW w:w="1328" w:type="dxa"/>
          </w:tcPr>
          <w:p w:rsidRPr="005F53C3" w:rsidR="00A516E4" w:rsidP="005F53C3" w:rsidRDefault="00A516E4" w14:paraId="56E38851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1590" w:type="dxa"/>
          </w:tcPr>
          <w:p w:rsidRPr="005F53C3" w:rsidR="00A516E4" w:rsidP="005F53C3" w:rsidRDefault="00A516E4" w14:paraId="71F17A3E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2606" w:type="dxa"/>
          </w:tcPr>
          <w:p w:rsidRPr="005F53C3" w:rsidR="00A516E4" w:rsidP="005F53C3" w:rsidRDefault="00A516E4" w14:paraId="57EB8F2A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3260" w:type="dxa"/>
          </w:tcPr>
          <w:p w:rsidRPr="005F53C3" w:rsidR="00A516E4" w:rsidP="005F53C3" w:rsidRDefault="00A516E4" w14:paraId="02E014CE" w14:textId="77777777">
            <w:pPr>
              <w:pStyle w:val="Tabellnormal"/>
              <w:rPr>
                <w:szCs w:val="20"/>
              </w:rPr>
            </w:pPr>
          </w:p>
        </w:tc>
      </w:tr>
      <w:tr w:rsidRPr="00E72AEC" w:rsidR="00A516E4" w:rsidTr="00A516E4" w14:paraId="453F99E2" w14:textId="77777777">
        <w:tc>
          <w:tcPr>
            <w:tcW w:w="1328" w:type="dxa"/>
          </w:tcPr>
          <w:p w:rsidRPr="005F53C3" w:rsidR="00A516E4" w:rsidP="005F53C3" w:rsidRDefault="00A516E4" w14:paraId="0D1EBA52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1590" w:type="dxa"/>
          </w:tcPr>
          <w:p w:rsidRPr="005F53C3" w:rsidR="00A516E4" w:rsidP="005F53C3" w:rsidRDefault="00A516E4" w14:paraId="6EDE8A2B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2606" w:type="dxa"/>
          </w:tcPr>
          <w:p w:rsidRPr="005F53C3" w:rsidR="00A516E4" w:rsidP="005F53C3" w:rsidRDefault="00A516E4" w14:paraId="6A677E2B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3260" w:type="dxa"/>
          </w:tcPr>
          <w:p w:rsidRPr="005F53C3" w:rsidR="00A516E4" w:rsidP="005F53C3" w:rsidRDefault="00A516E4" w14:paraId="1F601CDA" w14:textId="77777777">
            <w:pPr>
              <w:pStyle w:val="Tabellnormal"/>
              <w:rPr>
                <w:szCs w:val="20"/>
              </w:rPr>
            </w:pPr>
          </w:p>
        </w:tc>
      </w:tr>
    </w:tbl>
    <w:p w:rsidRPr="00DD7785" w:rsidR="001B3C58" w:rsidP="005F53C3" w:rsidRDefault="00503749" w14:paraId="2B148FFC" w14:textId="0D5BA0D1">
      <w:pPr>
        <w:pStyle w:val="Overskrift1"/>
      </w:pPr>
      <w:r>
        <w:t>Relevant</w:t>
      </w:r>
      <w:r w:rsidR="68B8BD76">
        <w:t xml:space="preserve"> arbeidserfaring (beskrivelsen skal underbygge antall års relevant erfaring)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28"/>
        <w:gridCol w:w="1590"/>
        <w:gridCol w:w="2606"/>
        <w:gridCol w:w="3260"/>
      </w:tblGrid>
      <w:tr w:rsidRPr="005F53C3" w:rsidR="002569C6" w:rsidTr="00525490" w14:paraId="07584518" w14:textId="77777777">
        <w:tc>
          <w:tcPr>
            <w:tcW w:w="2918" w:type="dxa"/>
            <w:gridSpan w:val="2"/>
            <w:shd w:val="clear" w:color="auto" w:fill="D9D9D9" w:themeFill="background1" w:themeFillShade="D9"/>
          </w:tcPr>
          <w:p w:rsidRPr="005F53C3" w:rsidR="002569C6" w:rsidP="005F53C3" w:rsidRDefault="002569C6" w14:paraId="4EE48466" w14:textId="77777777">
            <w:pPr>
              <w:pStyle w:val="Tabellnormal"/>
              <w:rPr>
                <w:b/>
                <w:bCs w:val="0"/>
              </w:rPr>
            </w:pPr>
            <w:r w:rsidRPr="005F53C3">
              <w:rPr>
                <w:b/>
                <w:bCs w:val="0"/>
              </w:rPr>
              <w:t>Tidsperiode fra - til</w:t>
            </w:r>
          </w:p>
        </w:tc>
        <w:tc>
          <w:tcPr>
            <w:tcW w:w="2606" w:type="dxa"/>
            <w:shd w:val="clear" w:color="auto" w:fill="D9D9D9" w:themeFill="background1" w:themeFillShade="D9"/>
          </w:tcPr>
          <w:p w:rsidRPr="005F53C3" w:rsidR="002569C6" w:rsidP="005F53C3" w:rsidRDefault="002569C6" w14:paraId="2FB80C55" w14:textId="77777777">
            <w:pPr>
              <w:pStyle w:val="Tabellnormal"/>
              <w:rPr>
                <w:b/>
                <w:bCs w:val="0"/>
              </w:rPr>
            </w:pPr>
            <w:r w:rsidRPr="005F53C3">
              <w:rPr>
                <w:b/>
                <w:bCs w:val="0"/>
              </w:rPr>
              <w:t>Arbeidsgiver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:rsidRPr="005F53C3" w:rsidR="002569C6" w:rsidP="005F53C3" w:rsidRDefault="002569C6" w14:paraId="42BDD319" w14:textId="77777777">
            <w:pPr>
              <w:pStyle w:val="Tabellnormal"/>
              <w:rPr>
                <w:b/>
                <w:bCs w:val="0"/>
              </w:rPr>
            </w:pPr>
            <w:r w:rsidRPr="005F53C3">
              <w:rPr>
                <w:b/>
                <w:bCs w:val="0"/>
              </w:rPr>
              <w:t>Beskrivelse stilling/rolle</w:t>
            </w:r>
          </w:p>
        </w:tc>
      </w:tr>
      <w:tr w:rsidRPr="00E72AEC" w:rsidR="002569C6" w:rsidTr="00525490" w14:paraId="5AF87B08" w14:textId="77777777">
        <w:tc>
          <w:tcPr>
            <w:tcW w:w="1328" w:type="dxa"/>
          </w:tcPr>
          <w:p w:rsidRPr="005F53C3" w:rsidR="002569C6" w:rsidP="005F53C3" w:rsidRDefault="002569C6" w14:paraId="605F697B" w14:textId="77777777">
            <w:pPr>
              <w:pStyle w:val="Tabellnormal"/>
              <w:rPr>
                <w:szCs w:val="20"/>
              </w:rPr>
            </w:pPr>
            <w:r w:rsidRPr="005F53C3">
              <w:rPr>
                <w:szCs w:val="20"/>
              </w:rPr>
              <w:t>&lt;mnd. år&gt;</w:t>
            </w:r>
          </w:p>
        </w:tc>
        <w:tc>
          <w:tcPr>
            <w:tcW w:w="1590" w:type="dxa"/>
          </w:tcPr>
          <w:p w:rsidRPr="005F53C3" w:rsidR="002569C6" w:rsidP="005F53C3" w:rsidRDefault="002569C6" w14:paraId="475E83A0" w14:textId="77777777">
            <w:pPr>
              <w:pStyle w:val="Tabellnormal"/>
              <w:rPr>
                <w:szCs w:val="20"/>
              </w:rPr>
            </w:pPr>
            <w:r w:rsidRPr="005F53C3">
              <w:rPr>
                <w:szCs w:val="20"/>
              </w:rPr>
              <w:t>&lt;mnd. år&gt;</w:t>
            </w:r>
          </w:p>
        </w:tc>
        <w:tc>
          <w:tcPr>
            <w:tcW w:w="2606" w:type="dxa"/>
          </w:tcPr>
          <w:p w:rsidRPr="005F53C3" w:rsidR="002569C6" w:rsidP="005F53C3" w:rsidRDefault="002569C6" w14:paraId="0FEC7934" w14:textId="77777777">
            <w:pPr>
              <w:pStyle w:val="Tabellnormal"/>
              <w:rPr>
                <w:szCs w:val="20"/>
              </w:rPr>
            </w:pPr>
            <w:r w:rsidRPr="005F53C3">
              <w:rPr>
                <w:szCs w:val="20"/>
              </w:rPr>
              <w:t>&lt;Navn&gt;</w:t>
            </w:r>
          </w:p>
        </w:tc>
        <w:tc>
          <w:tcPr>
            <w:tcW w:w="3260" w:type="dxa"/>
          </w:tcPr>
          <w:p w:rsidRPr="005F53C3" w:rsidR="002569C6" w:rsidP="005F53C3" w:rsidRDefault="002569C6" w14:paraId="7DF27ED4" w14:textId="77777777">
            <w:pPr>
              <w:pStyle w:val="Tabellnormal"/>
              <w:rPr>
                <w:szCs w:val="20"/>
              </w:rPr>
            </w:pPr>
            <w:r w:rsidRPr="005F53C3">
              <w:rPr>
                <w:szCs w:val="20"/>
              </w:rPr>
              <w:t>&lt;Stilling/kort beskrivelse&gt;</w:t>
            </w:r>
          </w:p>
        </w:tc>
      </w:tr>
      <w:tr w:rsidRPr="00E72AEC" w:rsidR="002569C6" w:rsidTr="00525490" w14:paraId="641A5B6D" w14:textId="77777777">
        <w:tc>
          <w:tcPr>
            <w:tcW w:w="1328" w:type="dxa"/>
          </w:tcPr>
          <w:p w:rsidRPr="005F53C3" w:rsidR="002569C6" w:rsidP="005F53C3" w:rsidRDefault="002569C6" w14:paraId="0994D107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1590" w:type="dxa"/>
          </w:tcPr>
          <w:p w:rsidRPr="005F53C3" w:rsidR="002569C6" w:rsidP="005F53C3" w:rsidRDefault="002569C6" w14:paraId="2D23BB55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2606" w:type="dxa"/>
          </w:tcPr>
          <w:p w:rsidRPr="005F53C3" w:rsidR="002569C6" w:rsidP="005F53C3" w:rsidRDefault="002569C6" w14:paraId="4ED671C9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3260" w:type="dxa"/>
          </w:tcPr>
          <w:p w:rsidRPr="005F53C3" w:rsidR="002569C6" w:rsidP="005F53C3" w:rsidRDefault="002569C6" w14:paraId="13D817EB" w14:textId="77777777">
            <w:pPr>
              <w:pStyle w:val="Tabellnormal"/>
              <w:rPr>
                <w:szCs w:val="20"/>
              </w:rPr>
            </w:pPr>
          </w:p>
        </w:tc>
      </w:tr>
      <w:tr w:rsidRPr="00E72AEC" w:rsidR="002569C6" w:rsidTr="00525490" w14:paraId="5A833FF4" w14:textId="77777777">
        <w:tc>
          <w:tcPr>
            <w:tcW w:w="1328" w:type="dxa"/>
          </w:tcPr>
          <w:p w:rsidRPr="005F53C3" w:rsidR="002569C6" w:rsidP="005F53C3" w:rsidRDefault="002569C6" w14:paraId="62324242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1590" w:type="dxa"/>
          </w:tcPr>
          <w:p w:rsidRPr="005F53C3" w:rsidR="002569C6" w:rsidP="005F53C3" w:rsidRDefault="002569C6" w14:paraId="3D24B9C4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2606" w:type="dxa"/>
          </w:tcPr>
          <w:p w:rsidRPr="005F53C3" w:rsidR="002569C6" w:rsidP="005F53C3" w:rsidRDefault="002569C6" w14:paraId="44F75B3C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3260" w:type="dxa"/>
          </w:tcPr>
          <w:p w:rsidRPr="005F53C3" w:rsidR="002569C6" w:rsidP="005F53C3" w:rsidRDefault="002569C6" w14:paraId="6073EE21" w14:textId="77777777">
            <w:pPr>
              <w:pStyle w:val="Tabellnormal"/>
              <w:rPr>
                <w:szCs w:val="20"/>
              </w:rPr>
            </w:pPr>
          </w:p>
        </w:tc>
      </w:tr>
      <w:tr w:rsidRPr="00E72AEC" w:rsidR="002569C6" w:rsidTr="00525490" w14:paraId="0D530D9D" w14:textId="77777777">
        <w:tc>
          <w:tcPr>
            <w:tcW w:w="1328" w:type="dxa"/>
          </w:tcPr>
          <w:p w:rsidRPr="005F53C3" w:rsidR="002569C6" w:rsidP="005F53C3" w:rsidRDefault="002569C6" w14:paraId="783956EB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1590" w:type="dxa"/>
          </w:tcPr>
          <w:p w:rsidRPr="005F53C3" w:rsidR="002569C6" w:rsidP="005F53C3" w:rsidRDefault="002569C6" w14:paraId="4AC8690F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2606" w:type="dxa"/>
          </w:tcPr>
          <w:p w:rsidRPr="005F53C3" w:rsidR="002569C6" w:rsidP="005F53C3" w:rsidRDefault="002569C6" w14:paraId="05734FAD" w14:textId="77777777">
            <w:pPr>
              <w:pStyle w:val="Tabellnormal"/>
              <w:rPr>
                <w:szCs w:val="20"/>
              </w:rPr>
            </w:pPr>
          </w:p>
        </w:tc>
        <w:tc>
          <w:tcPr>
            <w:tcW w:w="3260" w:type="dxa"/>
          </w:tcPr>
          <w:p w:rsidRPr="005F53C3" w:rsidR="002569C6" w:rsidP="005F53C3" w:rsidRDefault="002569C6" w14:paraId="33C4508D" w14:textId="77777777">
            <w:pPr>
              <w:pStyle w:val="Tabellnormal"/>
              <w:rPr>
                <w:szCs w:val="20"/>
              </w:rPr>
            </w:pPr>
          </w:p>
        </w:tc>
      </w:tr>
    </w:tbl>
    <w:p w:rsidR="002318E9" w:rsidRDefault="002318E9" w14:paraId="463DF216" w14:textId="77777777">
      <w:pPr>
        <w:spacing w:after="200" w:line="276" w:lineRule="auto"/>
        <w:rPr>
          <w:rFonts w:ascii="Aptos" w:hAnsi="Aptos"/>
          <w:b/>
          <w:bCs/>
          <w:sz w:val="22"/>
        </w:rPr>
      </w:pPr>
      <w:r>
        <w:br w:type="page"/>
      </w:r>
    </w:p>
    <w:p w:rsidRPr="00DD7785" w:rsidR="001B3C58" w:rsidP="005F53C3" w:rsidRDefault="00CC7465" w14:paraId="517D1CB8" w14:textId="77777777">
      <w:pPr>
        <w:pStyle w:val="Overskrift1"/>
      </w:pPr>
      <w:r w:rsidRPr="00DD7785">
        <w:lastRenderedPageBreak/>
        <w:t xml:space="preserve">Relevant </w:t>
      </w:r>
      <w:r w:rsidRPr="00DD7785" w:rsidR="008103F1">
        <w:t>oppdrags</w:t>
      </w:r>
      <w:r w:rsidRPr="00DD7785">
        <w:t>erfaring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103F1" w:rsidTr="006107EB" w14:paraId="35F0614F" w14:textId="77777777">
        <w:trPr>
          <w:trHeight w:val="545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Pr="002318E9" w:rsidR="008103F1" w:rsidP="002318E9" w:rsidRDefault="008103F1" w14:paraId="47C399CE" w14:textId="77777777">
            <w:pPr>
              <w:pStyle w:val="Tabellnormal"/>
              <w:rPr>
                <w:b/>
                <w:bCs w:val="0"/>
              </w:rPr>
            </w:pPr>
            <w:r w:rsidRPr="002318E9">
              <w:rPr>
                <w:b/>
                <w:bCs w:val="0"/>
              </w:rPr>
              <w:t>Referanseoppdrag 1</w:t>
            </w:r>
          </w:p>
        </w:tc>
      </w:tr>
      <w:tr w:rsidR="001330FA" w:rsidTr="00050358" w14:paraId="6580BE9C" w14:textId="77777777">
        <w:tc>
          <w:tcPr>
            <w:tcW w:w="2972" w:type="dxa"/>
          </w:tcPr>
          <w:p w:rsidR="001330FA" w:rsidP="002318E9" w:rsidRDefault="008849D5" w14:paraId="61D1D5A2" w14:textId="77777777">
            <w:pPr>
              <w:pStyle w:val="Tabellnormal"/>
            </w:pPr>
            <w:r>
              <w:t>Oppdragsgiver</w:t>
            </w:r>
          </w:p>
          <w:p w:rsidRPr="008103F1" w:rsidR="006107EB" w:rsidP="002318E9" w:rsidRDefault="006107EB" w14:paraId="49FDA20F" w14:textId="77777777">
            <w:pPr>
              <w:pStyle w:val="Tabellnormal"/>
            </w:pPr>
          </w:p>
        </w:tc>
        <w:tc>
          <w:tcPr>
            <w:tcW w:w="6090" w:type="dxa"/>
          </w:tcPr>
          <w:p w:rsidRPr="008103F1" w:rsidR="001330FA" w:rsidP="002318E9" w:rsidRDefault="00050358" w14:paraId="223EFD1B" w14:textId="77777777">
            <w:pPr>
              <w:pStyle w:val="Tabellnormal"/>
            </w:pPr>
            <w:r>
              <w:t>&lt;Navn</w:t>
            </w:r>
            <w:r w:rsidR="008849D5">
              <w:t xml:space="preserve"> o</w:t>
            </w:r>
            <w:r w:rsidR="00CB7A4E">
              <w:t>p</w:t>
            </w:r>
            <w:r w:rsidR="008849D5">
              <w:t>pdragsgiver</w:t>
            </w:r>
            <w:r>
              <w:t>&gt;</w:t>
            </w:r>
          </w:p>
        </w:tc>
      </w:tr>
      <w:tr w:rsidR="001330FA" w:rsidTr="00050358" w14:paraId="7EEDC541" w14:textId="77777777">
        <w:tc>
          <w:tcPr>
            <w:tcW w:w="2972" w:type="dxa"/>
          </w:tcPr>
          <w:p w:rsidR="001330FA" w:rsidP="002318E9" w:rsidRDefault="00ED7AFA" w14:paraId="171D63A8" w14:textId="77777777">
            <w:pPr>
              <w:pStyle w:val="Tabellnormal"/>
            </w:pPr>
            <w:r>
              <w:t>Oppdragets v</w:t>
            </w:r>
            <w:r w:rsidR="008103F1">
              <w:t>arighet</w:t>
            </w:r>
          </w:p>
          <w:p w:rsidRPr="008103F1" w:rsidR="006107EB" w:rsidP="002318E9" w:rsidRDefault="006107EB" w14:paraId="5D84D69B" w14:textId="77777777">
            <w:pPr>
              <w:pStyle w:val="Tabellnormal"/>
            </w:pPr>
          </w:p>
        </w:tc>
        <w:tc>
          <w:tcPr>
            <w:tcW w:w="6090" w:type="dxa"/>
          </w:tcPr>
          <w:p w:rsidRPr="008103F1" w:rsidR="001330FA" w:rsidP="002318E9" w:rsidRDefault="00B045DF" w14:paraId="4C29E973" w14:textId="77777777">
            <w:pPr>
              <w:pStyle w:val="Tabellnormal"/>
            </w:pPr>
            <w:r>
              <w:t xml:space="preserve">&lt;Mnd. </w:t>
            </w:r>
            <w:r w:rsidR="00CB7A4E">
              <w:t>Å</w:t>
            </w:r>
            <w:r>
              <w:t>r</w:t>
            </w:r>
            <w:r w:rsidR="00CB7A4E">
              <w:t xml:space="preserve"> fra - til</w:t>
            </w:r>
            <w:r>
              <w:t>&gt;</w:t>
            </w:r>
          </w:p>
        </w:tc>
      </w:tr>
      <w:tr w:rsidR="001330FA" w:rsidTr="00050358" w14:paraId="0676C92B" w14:textId="77777777">
        <w:tc>
          <w:tcPr>
            <w:tcW w:w="2972" w:type="dxa"/>
          </w:tcPr>
          <w:p w:rsidR="00201F7E" w:rsidP="002318E9" w:rsidRDefault="00DB5767" w14:paraId="02B53EB6" w14:textId="77777777">
            <w:pPr>
              <w:pStyle w:val="Tabellnormal"/>
            </w:pPr>
            <w:r>
              <w:t>Kort beskrivelse av</w:t>
            </w:r>
            <w:r w:rsidR="008849D5">
              <w:t xml:space="preserve"> </w:t>
            </w:r>
            <w:r w:rsidR="00083A38">
              <w:t xml:space="preserve">leveransen og </w:t>
            </w:r>
            <w:r w:rsidR="00EC03CB">
              <w:t>ressursens rolle og ansvarsområde</w:t>
            </w:r>
            <w:r w:rsidR="00083A38">
              <w:t>r</w:t>
            </w:r>
            <w:r w:rsidR="00EC03CB">
              <w:t xml:space="preserve"> i det aktuelle oppdraget</w:t>
            </w:r>
          </w:p>
          <w:p w:rsidRPr="008103F1" w:rsidR="006107EB" w:rsidP="002318E9" w:rsidRDefault="006107EB" w14:paraId="7E337566" w14:textId="77777777">
            <w:pPr>
              <w:pStyle w:val="Tabellnormal"/>
            </w:pPr>
          </w:p>
        </w:tc>
        <w:tc>
          <w:tcPr>
            <w:tcW w:w="6090" w:type="dxa"/>
          </w:tcPr>
          <w:p w:rsidRPr="008103F1" w:rsidR="001330FA" w:rsidP="002318E9" w:rsidRDefault="00B045DF" w14:paraId="172BCD7C" w14:textId="77777777">
            <w:pPr>
              <w:pStyle w:val="Tabellnormal"/>
            </w:pPr>
            <w:r>
              <w:t>&lt;Beskrivelse&gt;</w:t>
            </w:r>
          </w:p>
        </w:tc>
      </w:tr>
      <w:tr w:rsidR="001330FA" w:rsidTr="00050358" w14:paraId="56FB06BC" w14:textId="77777777">
        <w:tc>
          <w:tcPr>
            <w:tcW w:w="2972" w:type="dxa"/>
          </w:tcPr>
          <w:p w:rsidR="001330FA" w:rsidP="002318E9" w:rsidRDefault="00201F7E" w14:paraId="1610362A" w14:textId="77777777">
            <w:pPr>
              <w:pStyle w:val="Tabellnormal"/>
            </w:pPr>
            <w:r>
              <w:t>Referanse</w:t>
            </w:r>
          </w:p>
          <w:p w:rsidRPr="008103F1" w:rsidR="006107EB" w:rsidP="002318E9" w:rsidRDefault="006107EB" w14:paraId="06FA9DF0" w14:textId="77777777">
            <w:pPr>
              <w:pStyle w:val="Tabellnormal"/>
            </w:pPr>
          </w:p>
        </w:tc>
        <w:tc>
          <w:tcPr>
            <w:tcW w:w="6090" w:type="dxa"/>
          </w:tcPr>
          <w:p w:rsidRPr="008103F1" w:rsidR="001330FA" w:rsidP="002318E9" w:rsidRDefault="007C5123" w14:paraId="5789A7E6" w14:textId="77777777">
            <w:pPr>
              <w:pStyle w:val="Tabellnormal"/>
            </w:pPr>
            <w:r>
              <w:t>&lt;Fullt navn og telefonnummer til kontaktperson&gt;</w:t>
            </w:r>
          </w:p>
        </w:tc>
      </w:tr>
    </w:tbl>
    <w:p w:rsidR="001B3C58" w:rsidP="001B3C58" w:rsidRDefault="001B3C58" w14:paraId="773E2E83" w14:textId="77777777">
      <w:pPr>
        <w:rPr>
          <w:rFonts w:ascii="Aptos" w:hAnsi="Apto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A25C8" w:rsidTr="00502EB0" w14:paraId="28A54DA2" w14:textId="77777777">
        <w:trPr>
          <w:trHeight w:val="545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Pr="002318E9" w:rsidR="006A25C8" w:rsidP="002318E9" w:rsidRDefault="006A25C8" w14:paraId="278B5E17" w14:textId="77777777">
            <w:pPr>
              <w:pStyle w:val="Tabellnormal"/>
              <w:rPr>
                <w:b/>
                <w:bCs w:val="0"/>
              </w:rPr>
            </w:pPr>
            <w:r w:rsidRPr="002318E9">
              <w:rPr>
                <w:b/>
                <w:bCs w:val="0"/>
              </w:rPr>
              <w:t>Referanseoppdrag 2</w:t>
            </w:r>
          </w:p>
        </w:tc>
      </w:tr>
      <w:tr w:rsidR="006A25C8" w:rsidTr="00502EB0" w14:paraId="4CFE1B73" w14:textId="77777777">
        <w:tc>
          <w:tcPr>
            <w:tcW w:w="2972" w:type="dxa"/>
          </w:tcPr>
          <w:p w:rsidR="006A25C8" w:rsidP="002318E9" w:rsidRDefault="006A25C8" w14:paraId="689FF8F2" w14:textId="77777777">
            <w:pPr>
              <w:pStyle w:val="Tabellnormal"/>
            </w:pPr>
            <w:r>
              <w:t>Oppdragsgiver</w:t>
            </w:r>
          </w:p>
          <w:p w:rsidRPr="008103F1" w:rsidR="006A25C8" w:rsidP="002318E9" w:rsidRDefault="006A25C8" w14:paraId="5C1E457D" w14:textId="77777777">
            <w:pPr>
              <w:pStyle w:val="Tabellnormal"/>
            </w:pPr>
          </w:p>
        </w:tc>
        <w:tc>
          <w:tcPr>
            <w:tcW w:w="6090" w:type="dxa"/>
          </w:tcPr>
          <w:p w:rsidRPr="008103F1" w:rsidR="006A25C8" w:rsidP="002318E9" w:rsidRDefault="006A25C8" w14:paraId="105CA3A1" w14:textId="77777777">
            <w:pPr>
              <w:pStyle w:val="Tabellnormal"/>
            </w:pPr>
            <w:r>
              <w:t>&lt;Navn oppdragsgiver&gt;</w:t>
            </w:r>
          </w:p>
        </w:tc>
      </w:tr>
      <w:tr w:rsidR="006A25C8" w:rsidTr="00502EB0" w14:paraId="66BDB887" w14:textId="77777777">
        <w:tc>
          <w:tcPr>
            <w:tcW w:w="2972" w:type="dxa"/>
          </w:tcPr>
          <w:p w:rsidR="006A25C8" w:rsidP="002318E9" w:rsidRDefault="006A25C8" w14:paraId="4B6FDAF3" w14:textId="77777777">
            <w:pPr>
              <w:pStyle w:val="Tabellnormal"/>
            </w:pPr>
            <w:r>
              <w:t>Oppdragets varighet</w:t>
            </w:r>
          </w:p>
          <w:p w:rsidRPr="008103F1" w:rsidR="006A25C8" w:rsidP="002318E9" w:rsidRDefault="006A25C8" w14:paraId="1D2F83C1" w14:textId="77777777">
            <w:pPr>
              <w:pStyle w:val="Tabellnormal"/>
            </w:pPr>
          </w:p>
        </w:tc>
        <w:tc>
          <w:tcPr>
            <w:tcW w:w="6090" w:type="dxa"/>
          </w:tcPr>
          <w:p w:rsidRPr="008103F1" w:rsidR="006A25C8" w:rsidP="002318E9" w:rsidRDefault="006A25C8" w14:paraId="42DE5708" w14:textId="77777777">
            <w:pPr>
              <w:pStyle w:val="Tabellnormal"/>
            </w:pPr>
            <w:r>
              <w:t>&lt;Mnd. År fra - til&gt;</w:t>
            </w:r>
          </w:p>
        </w:tc>
      </w:tr>
      <w:tr w:rsidR="006A25C8" w:rsidTr="00502EB0" w14:paraId="5BC48D49" w14:textId="77777777">
        <w:tc>
          <w:tcPr>
            <w:tcW w:w="2972" w:type="dxa"/>
          </w:tcPr>
          <w:p w:rsidR="006A25C8" w:rsidP="002318E9" w:rsidRDefault="006A25C8" w14:paraId="175CFF18" w14:textId="77777777">
            <w:pPr>
              <w:pStyle w:val="Tabellnormal"/>
            </w:pPr>
            <w:r>
              <w:t>Kort beskrivelse av leveransen og ressursens rolle og ansvarsområder i det aktuelle oppdraget</w:t>
            </w:r>
          </w:p>
          <w:p w:rsidRPr="008103F1" w:rsidR="006A25C8" w:rsidP="002318E9" w:rsidRDefault="006A25C8" w14:paraId="65B2EC58" w14:textId="77777777">
            <w:pPr>
              <w:pStyle w:val="Tabellnormal"/>
            </w:pPr>
          </w:p>
        </w:tc>
        <w:tc>
          <w:tcPr>
            <w:tcW w:w="6090" w:type="dxa"/>
          </w:tcPr>
          <w:p w:rsidRPr="008103F1" w:rsidR="006A25C8" w:rsidP="002318E9" w:rsidRDefault="006A25C8" w14:paraId="1C21E7C1" w14:textId="77777777">
            <w:pPr>
              <w:pStyle w:val="Tabellnormal"/>
            </w:pPr>
            <w:r>
              <w:t>&lt;Beskrivelse&gt;</w:t>
            </w:r>
          </w:p>
        </w:tc>
      </w:tr>
      <w:tr w:rsidR="006A25C8" w:rsidTr="00502EB0" w14:paraId="548A7E42" w14:textId="77777777">
        <w:tc>
          <w:tcPr>
            <w:tcW w:w="2972" w:type="dxa"/>
          </w:tcPr>
          <w:p w:rsidR="006A25C8" w:rsidP="002318E9" w:rsidRDefault="006A25C8" w14:paraId="1E6D0FE0" w14:textId="77777777">
            <w:pPr>
              <w:pStyle w:val="Tabellnormal"/>
            </w:pPr>
            <w:r>
              <w:t>Referanse</w:t>
            </w:r>
          </w:p>
          <w:p w:rsidRPr="008103F1" w:rsidR="006A25C8" w:rsidP="002318E9" w:rsidRDefault="006A25C8" w14:paraId="5906BC7F" w14:textId="77777777">
            <w:pPr>
              <w:pStyle w:val="Tabellnormal"/>
            </w:pPr>
          </w:p>
        </w:tc>
        <w:tc>
          <w:tcPr>
            <w:tcW w:w="6090" w:type="dxa"/>
          </w:tcPr>
          <w:p w:rsidRPr="008103F1" w:rsidR="006A25C8" w:rsidP="002318E9" w:rsidRDefault="006A25C8" w14:paraId="727A2FD9" w14:textId="77777777">
            <w:pPr>
              <w:pStyle w:val="Tabellnormal"/>
            </w:pPr>
            <w:r>
              <w:t>&lt;Fullt navn og telefonnummer til kontaktperson&gt;</w:t>
            </w:r>
          </w:p>
        </w:tc>
      </w:tr>
    </w:tbl>
    <w:p w:rsidR="003C75D0" w:rsidP="003C75D0" w:rsidRDefault="003C75D0" w14:paraId="601A8F81" w14:textId="77777777">
      <w:pPr>
        <w:rPr>
          <w:rFonts w:ascii="Aptos" w:hAnsi="Apto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6A25C8" w:rsidTr="00502EB0" w14:paraId="7ECEDFE9" w14:textId="77777777">
        <w:trPr>
          <w:trHeight w:val="545"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:rsidRPr="002318E9" w:rsidR="006A25C8" w:rsidP="002318E9" w:rsidRDefault="006A25C8" w14:paraId="7600266B" w14:textId="77777777">
            <w:pPr>
              <w:pStyle w:val="Tabellnormal"/>
              <w:rPr>
                <w:b/>
                <w:bCs w:val="0"/>
              </w:rPr>
            </w:pPr>
            <w:r w:rsidRPr="002318E9">
              <w:rPr>
                <w:b/>
                <w:bCs w:val="0"/>
              </w:rPr>
              <w:t>Referanseoppdrag 3</w:t>
            </w:r>
          </w:p>
        </w:tc>
      </w:tr>
      <w:tr w:rsidR="006A25C8" w:rsidTr="00502EB0" w14:paraId="135089D9" w14:textId="77777777">
        <w:tc>
          <w:tcPr>
            <w:tcW w:w="2972" w:type="dxa"/>
          </w:tcPr>
          <w:p w:rsidR="006A25C8" w:rsidP="002318E9" w:rsidRDefault="006A25C8" w14:paraId="6170F663" w14:textId="77777777">
            <w:pPr>
              <w:pStyle w:val="Tabellnormal"/>
            </w:pPr>
            <w:r>
              <w:t>Oppdragsgiver</w:t>
            </w:r>
          </w:p>
          <w:p w:rsidRPr="008103F1" w:rsidR="006A25C8" w:rsidP="002318E9" w:rsidRDefault="006A25C8" w14:paraId="45A920D6" w14:textId="77777777">
            <w:pPr>
              <w:pStyle w:val="Tabellnormal"/>
            </w:pPr>
          </w:p>
        </w:tc>
        <w:tc>
          <w:tcPr>
            <w:tcW w:w="6090" w:type="dxa"/>
          </w:tcPr>
          <w:p w:rsidRPr="008103F1" w:rsidR="006A25C8" w:rsidP="002318E9" w:rsidRDefault="006A25C8" w14:paraId="045D88AA" w14:textId="77777777">
            <w:pPr>
              <w:pStyle w:val="Tabellnormal"/>
            </w:pPr>
            <w:r>
              <w:t>&lt;Navn oppdragsgiver&gt;</w:t>
            </w:r>
          </w:p>
        </w:tc>
      </w:tr>
      <w:tr w:rsidR="006A25C8" w:rsidTr="00502EB0" w14:paraId="47296898" w14:textId="77777777">
        <w:tc>
          <w:tcPr>
            <w:tcW w:w="2972" w:type="dxa"/>
          </w:tcPr>
          <w:p w:rsidR="006A25C8" w:rsidP="002318E9" w:rsidRDefault="006A25C8" w14:paraId="13C50421" w14:textId="77777777">
            <w:pPr>
              <w:pStyle w:val="Tabellnormal"/>
            </w:pPr>
            <w:r>
              <w:t>Oppdragets varighet</w:t>
            </w:r>
          </w:p>
          <w:p w:rsidRPr="008103F1" w:rsidR="006A25C8" w:rsidP="002318E9" w:rsidRDefault="006A25C8" w14:paraId="083C259B" w14:textId="77777777">
            <w:pPr>
              <w:pStyle w:val="Tabellnormal"/>
            </w:pPr>
          </w:p>
        </w:tc>
        <w:tc>
          <w:tcPr>
            <w:tcW w:w="6090" w:type="dxa"/>
          </w:tcPr>
          <w:p w:rsidRPr="008103F1" w:rsidR="006A25C8" w:rsidP="002318E9" w:rsidRDefault="006A25C8" w14:paraId="067B66F5" w14:textId="77777777">
            <w:pPr>
              <w:pStyle w:val="Tabellnormal"/>
            </w:pPr>
            <w:r>
              <w:t>&lt;Mnd. År fra - til&gt;</w:t>
            </w:r>
          </w:p>
        </w:tc>
      </w:tr>
      <w:tr w:rsidR="006A25C8" w:rsidTr="00502EB0" w14:paraId="4056CDE4" w14:textId="77777777">
        <w:tc>
          <w:tcPr>
            <w:tcW w:w="2972" w:type="dxa"/>
          </w:tcPr>
          <w:p w:rsidR="006A25C8" w:rsidP="002318E9" w:rsidRDefault="006A25C8" w14:paraId="1A9E73C6" w14:textId="77777777">
            <w:pPr>
              <w:pStyle w:val="Tabellnormal"/>
            </w:pPr>
            <w:r>
              <w:t>Kort beskrivelse av leveransen og ressursens rolle og ansvarsområder i det aktuelle oppdraget</w:t>
            </w:r>
          </w:p>
          <w:p w:rsidRPr="008103F1" w:rsidR="006A25C8" w:rsidP="002318E9" w:rsidRDefault="006A25C8" w14:paraId="4BCC43A1" w14:textId="77777777">
            <w:pPr>
              <w:pStyle w:val="Tabellnormal"/>
            </w:pPr>
          </w:p>
        </w:tc>
        <w:tc>
          <w:tcPr>
            <w:tcW w:w="6090" w:type="dxa"/>
          </w:tcPr>
          <w:p w:rsidRPr="008103F1" w:rsidR="006A25C8" w:rsidP="002318E9" w:rsidRDefault="006A25C8" w14:paraId="764B4303" w14:textId="77777777">
            <w:pPr>
              <w:pStyle w:val="Tabellnormal"/>
            </w:pPr>
            <w:r>
              <w:t>&lt;Beskrivelse&gt;</w:t>
            </w:r>
          </w:p>
        </w:tc>
      </w:tr>
      <w:tr w:rsidR="006A25C8" w:rsidTr="00502EB0" w14:paraId="4AE854EB" w14:textId="77777777">
        <w:tc>
          <w:tcPr>
            <w:tcW w:w="2972" w:type="dxa"/>
          </w:tcPr>
          <w:p w:rsidR="006A25C8" w:rsidP="002318E9" w:rsidRDefault="006A25C8" w14:paraId="5D256AC9" w14:textId="77777777">
            <w:pPr>
              <w:pStyle w:val="Tabellnormal"/>
            </w:pPr>
            <w:r>
              <w:t>Referanse</w:t>
            </w:r>
          </w:p>
          <w:p w:rsidRPr="008103F1" w:rsidR="006A25C8" w:rsidP="002318E9" w:rsidRDefault="006A25C8" w14:paraId="7F7E7B61" w14:textId="77777777">
            <w:pPr>
              <w:pStyle w:val="Tabellnormal"/>
            </w:pPr>
          </w:p>
        </w:tc>
        <w:tc>
          <w:tcPr>
            <w:tcW w:w="6090" w:type="dxa"/>
          </w:tcPr>
          <w:p w:rsidRPr="008103F1" w:rsidR="006A25C8" w:rsidP="002318E9" w:rsidRDefault="006A25C8" w14:paraId="32503AB1" w14:textId="77777777">
            <w:pPr>
              <w:pStyle w:val="Tabellnormal"/>
            </w:pPr>
            <w:r>
              <w:t>&lt;Fullt navn og telefonnummer til kontaktperson&gt;</w:t>
            </w:r>
          </w:p>
        </w:tc>
      </w:tr>
    </w:tbl>
    <w:p w:rsidRPr="00CE1233" w:rsidR="0002309E" w:rsidP="002318E9" w:rsidRDefault="0002309E" w14:paraId="4E0E9330" w14:textId="77777777">
      <w:pPr>
        <w:spacing w:before="960"/>
        <w:jc w:val="center"/>
        <w:rPr>
          <w:rFonts w:ascii="Aptos" w:hAnsi="Aptos"/>
        </w:rPr>
      </w:pPr>
      <w:r>
        <w:rPr>
          <w:rFonts w:ascii="Aptos" w:hAnsi="Aptos"/>
        </w:rPr>
        <w:t>***</w:t>
      </w:r>
    </w:p>
    <w:sectPr w:rsidRPr="00CE1233" w:rsidR="0002309E" w:rsidSect="005F53C3">
      <w:headerReference w:type="first" r:id="rId11"/>
      <w:pgSz w:w="11906" w:h="16838" w:orient="portrait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6310" w:rsidP="00D359E3" w:rsidRDefault="006F6310" w14:paraId="2B15EED8" w14:textId="77777777">
      <w:r>
        <w:separator/>
      </w:r>
    </w:p>
  </w:endnote>
  <w:endnote w:type="continuationSeparator" w:id="0">
    <w:p w:rsidR="006F6310" w:rsidP="00D359E3" w:rsidRDefault="006F6310" w14:paraId="47E65C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6310" w:rsidP="00D359E3" w:rsidRDefault="006F6310" w14:paraId="570E22D2" w14:textId="77777777">
      <w:r>
        <w:separator/>
      </w:r>
    </w:p>
  </w:footnote>
  <w:footnote w:type="continuationSeparator" w:id="0">
    <w:p w:rsidR="006F6310" w:rsidP="00D359E3" w:rsidRDefault="006F6310" w14:paraId="365936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F53C3" w:rsidR="005F53C3" w:rsidP="002318E9" w:rsidRDefault="005F53C3" w14:paraId="36671D94" w14:textId="77777777">
    <w:pPr>
      <w:pStyle w:val="Topptekst"/>
      <w:spacing w:after="840"/>
    </w:pPr>
    <w:r w:rsidRPr="00E25307">
      <w:rPr>
        <w:noProof/>
      </w:rPr>
      <w:drawing>
        <wp:anchor distT="0" distB="0" distL="114300" distR="114300" simplePos="0" relativeHeight="251660288" behindDoc="1" locked="0" layoutInCell="1" allowOverlap="1" wp14:anchorId="58403FD0" wp14:editId="33DCF5F7">
          <wp:simplePos x="0" y="0"/>
          <wp:positionH relativeFrom="column">
            <wp:posOffset>-509270</wp:posOffset>
          </wp:positionH>
          <wp:positionV relativeFrom="paragraph">
            <wp:posOffset>-78105</wp:posOffset>
          </wp:positionV>
          <wp:extent cx="1895475" cy="504825"/>
          <wp:effectExtent l="0" t="0" r="9525" b="9525"/>
          <wp:wrapTight wrapText="bothSides">
            <wp:wrapPolygon edited="0">
              <wp:start x="1737" y="0"/>
              <wp:lineTo x="0" y="0"/>
              <wp:lineTo x="0" y="17932"/>
              <wp:lineTo x="868" y="21192"/>
              <wp:lineTo x="2171" y="21192"/>
              <wp:lineTo x="3690" y="21192"/>
              <wp:lineTo x="3908" y="21192"/>
              <wp:lineTo x="4776" y="13042"/>
              <wp:lineTo x="21491" y="8966"/>
              <wp:lineTo x="21491" y="0"/>
              <wp:lineTo x="3690" y="0"/>
              <wp:lineTo x="1737" y="0"/>
            </wp:wrapPolygon>
          </wp:wrapTight>
          <wp:docPr id="1344106926" name="Bilde 2" descr="Et bilde som inneholder Grafikk, Font, grafisk design, tekst&#10;&#10;KI-generert innhold kan være feil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9888499" name="Bilde 2" descr="Et bilde som inneholder Grafikk, Font, grafisk design, tekst&#10;&#10;KI-generert innhold kan være feil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E5BE6"/>
    <w:multiLevelType w:val="hybridMultilevel"/>
    <w:tmpl w:val="2144B14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C59B9"/>
    <w:multiLevelType w:val="hybridMultilevel"/>
    <w:tmpl w:val="935CD00C"/>
    <w:lvl w:ilvl="0" w:tplc="E36887C8">
      <w:start w:val="1"/>
      <w:numFmt w:val="decimal"/>
      <w:pStyle w:val="Overskrift1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97473">
    <w:abstractNumId w:val="0"/>
  </w:num>
  <w:num w:numId="2" w16cid:durableId="6605030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310"/>
    <w:rsid w:val="0002309E"/>
    <w:rsid w:val="00050358"/>
    <w:rsid w:val="00050C06"/>
    <w:rsid w:val="00083A38"/>
    <w:rsid w:val="000A4A77"/>
    <w:rsid w:val="000E3A02"/>
    <w:rsid w:val="00106F19"/>
    <w:rsid w:val="00111FF7"/>
    <w:rsid w:val="00114A7C"/>
    <w:rsid w:val="001330FA"/>
    <w:rsid w:val="001705BD"/>
    <w:rsid w:val="001827B7"/>
    <w:rsid w:val="001931D4"/>
    <w:rsid w:val="001A27B2"/>
    <w:rsid w:val="001B3C58"/>
    <w:rsid w:val="001C0FD7"/>
    <w:rsid w:val="001D260D"/>
    <w:rsid w:val="001D6211"/>
    <w:rsid w:val="00201F7E"/>
    <w:rsid w:val="002318E9"/>
    <w:rsid w:val="002569C6"/>
    <w:rsid w:val="0029637D"/>
    <w:rsid w:val="002A0143"/>
    <w:rsid w:val="002D1921"/>
    <w:rsid w:val="00393AF5"/>
    <w:rsid w:val="00395C7B"/>
    <w:rsid w:val="003C75D0"/>
    <w:rsid w:val="00401173"/>
    <w:rsid w:val="00440A5C"/>
    <w:rsid w:val="00457B9A"/>
    <w:rsid w:val="00477AA2"/>
    <w:rsid w:val="00495183"/>
    <w:rsid w:val="004B09E4"/>
    <w:rsid w:val="004C5F8B"/>
    <w:rsid w:val="004D3013"/>
    <w:rsid w:val="004E79E4"/>
    <w:rsid w:val="004F7EB2"/>
    <w:rsid w:val="00503749"/>
    <w:rsid w:val="00547F28"/>
    <w:rsid w:val="00581C85"/>
    <w:rsid w:val="00592EDE"/>
    <w:rsid w:val="005B535A"/>
    <w:rsid w:val="005D3BBB"/>
    <w:rsid w:val="005F53C3"/>
    <w:rsid w:val="00604931"/>
    <w:rsid w:val="006107EB"/>
    <w:rsid w:val="00683E1C"/>
    <w:rsid w:val="006A25C8"/>
    <w:rsid w:val="006A6B67"/>
    <w:rsid w:val="006B5BFA"/>
    <w:rsid w:val="006F6310"/>
    <w:rsid w:val="0076545D"/>
    <w:rsid w:val="0079437C"/>
    <w:rsid w:val="007C5123"/>
    <w:rsid w:val="007C77F9"/>
    <w:rsid w:val="008103F1"/>
    <w:rsid w:val="00820F20"/>
    <w:rsid w:val="00837027"/>
    <w:rsid w:val="008517BE"/>
    <w:rsid w:val="008727EA"/>
    <w:rsid w:val="008755D9"/>
    <w:rsid w:val="008849D5"/>
    <w:rsid w:val="00890610"/>
    <w:rsid w:val="0089406F"/>
    <w:rsid w:val="008C78F8"/>
    <w:rsid w:val="008D252D"/>
    <w:rsid w:val="008F2A57"/>
    <w:rsid w:val="009068F0"/>
    <w:rsid w:val="009553EA"/>
    <w:rsid w:val="0097571D"/>
    <w:rsid w:val="00987243"/>
    <w:rsid w:val="009A6867"/>
    <w:rsid w:val="009A7ECB"/>
    <w:rsid w:val="009F15F0"/>
    <w:rsid w:val="00A2331C"/>
    <w:rsid w:val="00A47D35"/>
    <w:rsid w:val="00A516E4"/>
    <w:rsid w:val="00A7122C"/>
    <w:rsid w:val="00AA2496"/>
    <w:rsid w:val="00AB6513"/>
    <w:rsid w:val="00AD2C9A"/>
    <w:rsid w:val="00B045DF"/>
    <w:rsid w:val="00B060C6"/>
    <w:rsid w:val="00B11925"/>
    <w:rsid w:val="00B17D34"/>
    <w:rsid w:val="00B33939"/>
    <w:rsid w:val="00B87B65"/>
    <w:rsid w:val="00BC0C94"/>
    <w:rsid w:val="00BC6E91"/>
    <w:rsid w:val="00BE1C38"/>
    <w:rsid w:val="00BF24D8"/>
    <w:rsid w:val="00BF3F0F"/>
    <w:rsid w:val="00C23177"/>
    <w:rsid w:val="00C51736"/>
    <w:rsid w:val="00C66C32"/>
    <w:rsid w:val="00C66CC3"/>
    <w:rsid w:val="00C75367"/>
    <w:rsid w:val="00CB19A6"/>
    <w:rsid w:val="00CB7A4E"/>
    <w:rsid w:val="00CC7465"/>
    <w:rsid w:val="00CE1233"/>
    <w:rsid w:val="00D10647"/>
    <w:rsid w:val="00D359E3"/>
    <w:rsid w:val="00D43186"/>
    <w:rsid w:val="00D72009"/>
    <w:rsid w:val="00DA47C5"/>
    <w:rsid w:val="00DA4D48"/>
    <w:rsid w:val="00DB1E9D"/>
    <w:rsid w:val="00DB5767"/>
    <w:rsid w:val="00DD0840"/>
    <w:rsid w:val="00DD5F2F"/>
    <w:rsid w:val="00DD7785"/>
    <w:rsid w:val="00DE5C56"/>
    <w:rsid w:val="00E00703"/>
    <w:rsid w:val="00E01862"/>
    <w:rsid w:val="00E54D57"/>
    <w:rsid w:val="00E7018D"/>
    <w:rsid w:val="00E72AEC"/>
    <w:rsid w:val="00E75590"/>
    <w:rsid w:val="00EA6DCB"/>
    <w:rsid w:val="00EC03CB"/>
    <w:rsid w:val="00ED00FF"/>
    <w:rsid w:val="00ED76DE"/>
    <w:rsid w:val="00ED7AFA"/>
    <w:rsid w:val="00EF3401"/>
    <w:rsid w:val="00F27246"/>
    <w:rsid w:val="00F4547E"/>
    <w:rsid w:val="00FE1AF6"/>
    <w:rsid w:val="00FE4918"/>
    <w:rsid w:val="00FE6360"/>
    <w:rsid w:val="056C06A0"/>
    <w:rsid w:val="07607EE9"/>
    <w:rsid w:val="0DF289DF"/>
    <w:rsid w:val="20335470"/>
    <w:rsid w:val="25D8B835"/>
    <w:rsid w:val="431238B9"/>
    <w:rsid w:val="4926F3E9"/>
    <w:rsid w:val="4DDFF520"/>
    <w:rsid w:val="51485C6F"/>
    <w:rsid w:val="56BB9CCF"/>
    <w:rsid w:val="63CF8647"/>
    <w:rsid w:val="68B8BD76"/>
    <w:rsid w:val="79A5E069"/>
    <w:rsid w:val="7BC9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A0E6C"/>
  <w15:chartTrackingRefBased/>
  <w15:docId w15:val="{B5D50BC0-9737-4032-B0ED-4FD7CB3B8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6F19"/>
    <w:pPr>
      <w:spacing w:after="0" w:line="240" w:lineRule="auto"/>
    </w:pPr>
    <w:rPr>
      <w:sz w:val="24"/>
    </w:rPr>
  </w:style>
  <w:style w:type="paragraph" w:styleId="Overskrift1">
    <w:name w:val="heading 1"/>
    <w:basedOn w:val="Listeavsnitt"/>
    <w:next w:val="Normal"/>
    <w:link w:val="Overskrift1Tegn"/>
    <w:uiPriority w:val="9"/>
    <w:qFormat/>
    <w:rsid w:val="005F53C3"/>
    <w:pPr>
      <w:numPr>
        <w:numId w:val="2"/>
      </w:numPr>
      <w:spacing w:before="360" w:after="120"/>
      <w:ind w:left="425" w:hanging="425"/>
      <w:outlineLvl w:val="0"/>
    </w:pPr>
    <w:rPr>
      <w:rFonts w:ascii="Aptos" w:hAnsi="Aptos"/>
      <w:b/>
      <w:bCs/>
      <w:sz w:val="2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B19A6"/>
    <w:pPr>
      <w:keepNext/>
      <w:keepLines/>
      <w:spacing w:before="60" w:after="60"/>
      <w:outlineLvl w:val="1"/>
    </w:pPr>
    <w:rPr>
      <w:rFonts w:asciiTheme="majorHAnsi" w:hAnsiTheme="majorHAnsi" w:eastAsiaTheme="majorEastAsia" w:cstheme="majorBidi"/>
      <w:b/>
      <w:bCs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B19A6"/>
    <w:pPr>
      <w:keepNext/>
      <w:keepLines/>
      <w:spacing w:before="60" w:after="60"/>
      <w:outlineLvl w:val="2"/>
    </w:pPr>
    <w:rPr>
      <w:rFonts w:asciiTheme="majorHAnsi" w:hAnsiTheme="majorHAnsi"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B19A6"/>
    <w:pPr>
      <w:keepNext/>
      <w:keepLines/>
      <w:spacing w:before="60" w:after="60"/>
      <w:outlineLvl w:val="3"/>
    </w:pPr>
    <w:rPr>
      <w:rFonts w:asciiTheme="majorHAnsi" w:hAnsiTheme="majorHAnsi" w:eastAsiaTheme="majorEastAsia" w:cstheme="majorBidi"/>
      <w:b/>
      <w:bCs/>
      <w:iCs/>
      <w:sz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B19A6"/>
    <w:pPr>
      <w:keepNext/>
      <w:keepLines/>
      <w:spacing w:before="200"/>
      <w:outlineLvl w:val="4"/>
    </w:pPr>
    <w:rPr>
      <w:rFonts w:asciiTheme="majorHAnsi" w:hAnsiTheme="majorHAnsi" w:eastAsiaTheme="majorEastAsia" w:cstheme="majorBidi"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B19A6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B19A6"/>
    <w:pPr>
      <w:keepNext/>
      <w:keepLines/>
      <w:spacing w:before="20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:sz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B19A6"/>
    <w:pPr>
      <w:keepNext/>
      <w:keepLines/>
      <w:spacing w:before="20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B19A6"/>
    <w:pPr>
      <w:keepNext/>
      <w:keepLines/>
      <w:spacing w:before="20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5F53C3"/>
    <w:rPr>
      <w:rFonts w:ascii="Aptos" w:hAnsi="Aptos"/>
      <w:b/>
      <w:bCs/>
    </w:rPr>
  </w:style>
  <w:style w:type="character" w:styleId="Overskrift2Tegn" w:customStyle="1">
    <w:name w:val="Overskrift 2 Tegn"/>
    <w:basedOn w:val="Standardskriftforavsnitt"/>
    <w:link w:val="Overskrift2"/>
    <w:uiPriority w:val="9"/>
    <w:semiHidden/>
    <w:rsid w:val="00CB19A6"/>
    <w:rPr>
      <w:rFonts w:asciiTheme="majorHAnsi" w:hAnsiTheme="majorHAnsi" w:eastAsiaTheme="majorEastAsia" w:cstheme="majorBidi"/>
      <w:b/>
      <w:bCs/>
      <w:sz w:val="28"/>
      <w:szCs w:val="26"/>
    </w:rPr>
  </w:style>
  <w:style w:type="character" w:styleId="Overskrift3Tegn" w:customStyle="1">
    <w:name w:val="Overskrift 3 Tegn"/>
    <w:basedOn w:val="Standardskriftforavsnitt"/>
    <w:link w:val="Overskrift3"/>
    <w:uiPriority w:val="9"/>
    <w:semiHidden/>
    <w:rsid w:val="00CB19A6"/>
    <w:rPr>
      <w:rFonts w:asciiTheme="majorHAnsi" w:hAnsiTheme="majorHAnsi" w:eastAsiaTheme="majorEastAsia" w:cstheme="majorBidi"/>
      <w:b/>
      <w:bCs/>
      <w:sz w:val="24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CB19A6"/>
    <w:rPr>
      <w:rFonts w:asciiTheme="majorHAnsi" w:hAnsiTheme="majorHAnsi" w:eastAsiaTheme="majorEastAsia" w:cstheme="majorBidi"/>
      <w:b/>
      <w:bCs/>
      <w:iCs/>
    </w:rPr>
  </w:style>
  <w:style w:type="character" w:styleId="Overskrift5Tegn" w:customStyle="1">
    <w:name w:val="Overskrift 5 Tegn"/>
    <w:basedOn w:val="Standardskriftforavsnitt"/>
    <w:link w:val="Overskrift5"/>
    <w:uiPriority w:val="9"/>
    <w:semiHidden/>
    <w:rsid w:val="00CB19A6"/>
    <w:rPr>
      <w:rFonts w:asciiTheme="majorHAnsi" w:hAnsiTheme="majorHAnsi" w:eastAsiaTheme="majorEastAsia" w:cstheme="majorBidi"/>
    </w:rPr>
  </w:style>
  <w:style w:type="character" w:styleId="Overskrift6Tegn" w:customStyle="1">
    <w:name w:val="Overskrift 6 Tegn"/>
    <w:basedOn w:val="Standardskriftforavsnitt"/>
    <w:link w:val="Overskrift6"/>
    <w:uiPriority w:val="9"/>
    <w:semiHidden/>
    <w:rsid w:val="00CB19A6"/>
    <w:rPr>
      <w:rFonts w:asciiTheme="majorHAnsi" w:hAnsiTheme="majorHAnsi" w:eastAsiaTheme="majorEastAsia" w:cstheme="majorBidi"/>
      <w:i/>
      <w:iCs/>
    </w:rPr>
  </w:style>
  <w:style w:type="character" w:styleId="Overskrift7Tegn" w:customStyle="1">
    <w:name w:val="Overskrift 7 Tegn"/>
    <w:basedOn w:val="Standardskriftforavsnitt"/>
    <w:link w:val="Overskrift7"/>
    <w:uiPriority w:val="9"/>
    <w:semiHidden/>
    <w:rsid w:val="00CB19A6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Overskrift8Tegn" w:customStyle="1">
    <w:name w:val="Overskrift 8 Tegn"/>
    <w:basedOn w:val="Standardskriftforavsnitt"/>
    <w:link w:val="Overskrift8"/>
    <w:uiPriority w:val="9"/>
    <w:semiHidden/>
    <w:rsid w:val="00CB19A6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Overskrift9Tegn" w:customStyle="1">
    <w:name w:val="Overskrift 9 Tegn"/>
    <w:basedOn w:val="Standardskriftforavsnitt"/>
    <w:link w:val="Overskrift9"/>
    <w:uiPriority w:val="9"/>
    <w:semiHidden/>
    <w:rsid w:val="00CB19A6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CB19A6"/>
    <w:rPr>
      <w:b/>
      <w:bCs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CB19A6"/>
    <w:pPr>
      <w:spacing w:after="300"/>
      <w:contextualSpacing/>
    </w:pPr>
    <w:rPr>
      <w:rFonts w:asciiTheme="majorHAnsi" w:hAnsiTheme="majorHAnsi" w:eastAsiaTheme="majorEastAsia" w:cstheme="majorBidi"/>
      <w:b/>
      <w:spacing w:val="5"/>
      <w:kern w:val="28"/>
      <w:sz w:val="32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CB19A6"/>
    <w:rPr>
      <w:rFonts w:asciiTheme="majorHAnsi" w:hAnsiTheme="majorHAnsi" w:eastAsiaTheme="majorEastAsia" w:cstheme="majorBidi"/>
      <w:b/>
      <w:spacing w:val="5"/>
      <w:kern w:val="28"/>
      <w:sz w:val="3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CB19A6"/>
    <w:pPr>
      <w:numPr>
        <w:ilvl w:val="1"/>
      </w:numPr>
    </w:pPr>
    <w:rPr>
      <w:rFonts w:asciiTheme="majorHAnsi" w:hAnsiTheme="majorHAnsi" w:eastAsiaTheme="majorEastAsia" w:cstheme="majorBidi"/>
      <w:i/>
      <w:iCs/>
      <w:spacing w:val="15"/>
      <w:szCs w:val="2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CB19A6"/>
    <w:rPr>
      <w:rFonts w:asciiTheme="majorHAnsi" w:hAnsiTheme="majorHAnsi" w:eastAsiaTheme="majorEastAsia" w:cstheme="majorBidi"/>
      <w:i/>
      <w:iCs/>
      <w:spacing w:val="15"/>
      <w:sz w:val="24"/>
      <w:szCs w:val="24"/>
    </w:rPr>
  </w:style>
  <w:style w:type="character" w:styleId="Sterk">
    <w:name w:val="Strong"/>
    <w:uiPriority w:val="22"/>
    <w:qFormat/>
    <w:rsid w:val="00CB19A6"/>
    <w:rPr>
      <w:b/>
      <w:bCs/>
    </w:rPr>
  </w:style>
  <w:style w:type="character" w:styleId="Utheving">
    <w:name w:val="Emphasis"/>
    <w:uiPriority w:val="20"/>
    <w:qFormat/>
    <w:rsid w:val="00CB19A6"/>
    <w:rPr>
      <w:i/>
      <w:iCs/>
    </w:rPr>
  </w:style>
  <w:style w:type="paragraph" w:styleId="Ingenmellomrom">
    <w:name w:val="No Spacing"/>
    <w:basedOn w:val="Normal"/>
    <w:link w:val="IngenmellomromTegn"/>
    <w:uiPriority w:val="1"/>
    <w:qFormat/>
    <w:rsid w:val="00CB19A6"/>
    <w:rPr>
      <w:sz w:val="22"/>
    </w:rPr>
  </w:style>
  <w:style w:type="character" w:styleId="IngenmellomromTegn" w:customStyle="1">
    <w:name w:val="Ingen mellomrom Tegn"/>
    <w:basedOn w:val="Standardskriftforavsnitt"/>
    <w:link w:val="Ingenmellomrom"/>
    <w:uiPriority w:val="1"/>
    <w:rsid w:val="00CB19A6"/>
  </w:style>
  <w:style w:type="paragraph" w:styleId="Listeavsnitt">
    <w:name w:val="List Paragraph"/>
    <w:basedOn w:val="Normal"/>
    <w:uiPriority w:val="34"/>
    <w:qFormat/>
    <w:rsid w:val="00CB19A6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CB19A6"/>
    <w:rPr>
      <w:i/>
      <w:iCs/>
      <w:color w:val="000000" w:themeColor="text1"/>
      <w:sz w:val="22"/>
    </w:rPr>
  </w:style>
  <w:style w:type="character" w:styleId="SitatTegn" w:customStyle="1">
    <w:name w:val="Sitat Tegn"/>
    <w:basedOn w:val="Standardskriftforavsnitt"/>
    <w:link w:val="Sitat"/>
    <w:uiPriority w:val="29"/>
    <w:rsid w:val="00CB19A6"/>
    <w:rPr>
      <w:i/>
      <w:iCs/>
      <w:color w:val="000000" w:themeColor="tex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CB19A6"/>
    <w:pPr>
      <w:pBdr>
        <w:bottom w:val="single" w:color="auto" w:sz="4" w:space="4"/>
      </w:pBdr>
      <w:spacing w:before="200" w:after="280"/>
      <w:ind w:left="936" w:right="936"/>
    </w:pPr>
    <w:rPr>
      <w:b/>
      <w:bCs/>
      <w:i/>
      <w:iCs/>
      <w:sz w:val="22"/>
    </w:rPr>
  </w:style>
  <w:style w:type="character" w:styleId="SterktsitatTegn" w:customStyle="1">
    <w:name w:val="Sterkt sitat Tegn"/>
    <w:basedOn w:val="Standardskriftforavsnitt"/>
    <w:link w:val="Sterktsitat"/>
    <w:uiPriority w:val="30"/>
    <w:rsid w:val="00CB19A6"/>
    <w:rPr>
      <w:b/>
      <w:bCs/>
      <w:i/>
      <w:iCs/>
    </w:rPr>
  </w:style>
  <w:style w:type="character" w:styleId="Svakutheving">
    <w:name w:val="Subtle Emphasis"/>
    <w:uiPriority w:val="19"/>
    <w:qFormat/>
    <w:rsid w:val="00CB19A6"/>
    <w:rPr>
      <w:i/>
      <w:iCs/>
      <w:color w:val="auto"/>
    </w:rPr>
  </w:style>
  <w:style w:type="character" w:styleId="Sterkutheving">
    <w:name w:val="Intense Emphasis"/>
    <w:uiPriority w:val="21"/>
    <w:qFormat/>
    <w:rsid w:val="00CB19A6"/>
    <w:rPr>
      <w:b/>
      <w:bCs/>
      <w:i/>
      <w:iCs/>
      <w:color w:val="auto"/>
    </w:rPr>
  </w:style>
  <w:style w:type="character" w:styleId="Svakreferanse">
    <w:name w:val="Subtle Reference"/>
    <w:uiPriority w:val="31"/>
    <w:qFormat/>
    <w:rsid w:val="00CB19A6"/>
    <w:rPr>
      <w:smallCaps/>
      <w:color w:val="auto"/>
      <w:u w:val="single"/>
    </w:rPr>
  </w:style>
  <w:style w:type="character" w:styleId="Sterkreferanse">
    <w:name w:val="Intense Reference"/>
    <w:uiPriority w:val="32"/>
    <w:qFormat/>
    <w:rsid w:val="00CB19A6"/>
    <w:rPr>
      <w:b/>
      <w:bCs/>
      <w:smallCaps/>
      <w:color w:val="auto"/>
      <w:spacing w:val="5"/>
      <w:u w:val="single"/>
    </w:rPr>
  </w:style>
  <w:style w:type="character" w:styleId="Boktittel">
    <w:name w:val="Book Title"/>
    <w:uiPriority w:val="33"/>
    <w:qFormat/>
    <w:rsid w:val="00CB19A6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CB19A6"/>
    <w:pPr>
      <w:outlineLvl w:val="9"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B17D34"/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B17D34"/>
    <w:rPr>
      <w:rFonts w:ascii="Segoe UI" w:hAnsi="Segoe UI" w:cs="Segoe UI"/>
      <w:sz w:val="18"/>
      <w:szCs w:val="18"/>
    </w:rPr>
  </w:style>
  <w:style w:type="table" w:styleId="Tabellrutenett">
    <w:name w:val="Table Grid"/>
    <w:basedOn w:val="Vanligtabell"/>
    <w:uiPriority w:val="39"/>
    <w:rsid w:val="00B17D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D359E3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D359E3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D359E3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D359E3"/>
    <w:rPr>
      <w:sz w:val="24"/>
    </w:rPr>
  </w:style>
  <w:style w:type="paragraph" w:styleId="Tabellnormal" w:customStyle="1">
    <w:name w:val="Tabell normal"/>
    <w:basedOn w:val="Normal"/>
    <w:qFormat/>
    <w:rsid w:val="005F53C3"/>
    <w:rPr>
      <w:rFonts w:ascii="Aptos" w:hAnsi="Aptos"/>
      <w:bCs/>
      <w:sz w:val="20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tortinget.sharepoint.com/sites/contentTypeHub/Dokumentmaler/Anskaffelse-Innkj&#248;p/CV.dotx" TargetMode="External"/></Relationships>
</file>

<file path=word/theme/theme1.xml><?xml version="1.0" encoding="utf-8"?>
<a:theme xmlns:a="http://schemas.openxmlformats.org/drawingml/2006/main" name="Østfold fylkeskommune">
  <a:themeElements>
    <a:clrScheme name="Østfold fylkeskommune">
      <a:dk1>
        <a:sysClr val="windowText" lastClr="000000"/>
      </a:dk1>
      <a:lt1>
        <a:sysClr val="window" lastClr="FFFFFF"/>
      </a:lt1>
      <a:dk2>
        <a:srgbClr val="002B49"/>
      </a:dk2>
      <a:lt2>
        <a:srgbClr val="EEECE1"/>
      </a:lt2>
      <a:accent1>
        <a:srgbClr val="00A3E0"/>
      </a:accent1>
      <a:accent2>
        <a:srgbClr val="F9423A"/>
      </a:accent2>
      <a:accent3>
        <a:srgbClr val="FFCD00"/>
      </a:accent3>
      <a:accent4>
        <a:srgbClr val="43B02A"/>
      </a:accent4>
      <a:accent5>
        <a:srgbClr val="AA8066"/>
      </a:accent5>
      <a:accent6>
        <a:srgbClr val="F9423A"/>
      </a:accent6>
      <a:hlink>
        <a:srgbClr val="00007F"/>
      </a:hlink>
      <a:folHlink>
        <a:srgbClr val="3F0040"/>
      </a:folHlink>
    </a:clrScheme>
    <a:fontScheme name="Østfold fylkeskommun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Rutenett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10800" rIns="0" bIns="10800" numCol="1" anchor="ctr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3600" b="0" i="0" u="none" strike="noStrike" cap="none" normalizeH="0" baseline="0">
            <a:ln>
              <a:noFill/>
            </a:ln>
            <a:solidFill>
              <a:schemeClr val="tx2"/>
            </a:solidFill>
            <a:effectLst/>
            <a:latin typeface="Museo 500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noFill/>
        <a:ln w="9525" cap="flat" cmpd="sng" algn="ctr">
          <a:noFill/>
          <a:prstDash val="solid"/>
          <a:round/>
          <a:headEnd type="none" w="med" len="med"/>
          <a:tailEnd type="none" w="med" len="med"/>
        </a:ln>
        <a:effectLst/>
      </a:spPr>
      <a:bodyPr vert="horz" wrap="square" lIns="0" tIns="10800" rIns="0" bIns="10800" numCol="1" anchor="ctr" anchorCtr="0" compatLnSpc="1">
        <a:prstTxWarp prst="textNoShape">
          <a:avLst/>
        </a:prstTxWarp>
      </a:bodyPr>
      <a:lstStyle>
        <a:defPPr marL="0" marR="0" indent="0" algn="l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nb-NO" sz="3600" b="0" i="0" u="none" strike="noStrike" cap="none" normalizeH="0" baseline="0">
            <a:ln>
              <a:noFill/>
            </a:ln>
            <a:solidFill>
              <a:schemeClr val="tx2"/>
            </a:solidFill>
            <a:effectLst/>
            <a:latin typeface="Museo 500" charset="0"/>
          </a:defRPr>
        </a:defPPr>
      </a:lstStyle>
    </a:lnDef>
  </a:objectDefaults>
  <a:extraClrSchemeLst>
    <a:extraClrScheme>
      <a:clrScheme name="ny fylkeskommunemal_mellomblå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ny fylkeskommunemal_mellomblå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ny fylkeskommunemal_mellomblå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ny fylkeskommunemal_mellomblå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ny fylkeskommunemal_mellomblå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ny fylkeskommunemal_mellomblå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ny fylkeskommunemal_mellomblå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ny fylkeskommunemal_mellomblå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ny fylkeskommunemal_mellomblå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ny fylkeskommunemal_mellomblå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ny fylkeskommunemal_mellomblå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ny fylkeskommunemal_mellomblå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daArkivref xmlns="cb0bb0c4-1762-4fd1-8095-ee74821cdcd0">
      <Url>https://stortinget.sharepoint.com/teams/ansk0033/SitePages/Download.aspx?journalpostId=2968324&amp;dokumentId=2968342</Url>
      <Description>2026/11601 (331)</Description>
    </sidaArkivref>
    <sidaFunksjonTaxHTField xmlns="cb0bb0c4-1762-4fd1-8095-ee74821cdcd0">
      <Terms xmlns="http://schemas.microsoft.com/office/infopath/2007/PartnerControls"/>
    </sidaFunksjonTaxHTField>
    <TaxCatchAll xmlns="cb0bb0c4-1762-4fd1-8095-ee74821cdcd0" xsi:nil="true"/>
  </documentManagement>
</p:properties>
</file>

<file path=customXml/item3.xml><?xml version="1.0" encoding="utf-8"?>
<?mso-contentType ?>
<SharedContentType xmlns="Microsoft.SharePoint.Taxonomy.ContentTypeSync" SourceId="b029f158-55f0-4782-8078-31d5a0a9e101" ContentTypeId="0x010100E597067444FA2B47AF88D105670170AD09" PreviousValue="tru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enerelt dokument" ma:contentTypeID="0x010100E597067444FA2B47AF88D105670170AD0900A53A39C966EC104EB25CDBAB5F92925D" ma:contentTypeVersion="80" ma:contentTypeDescription="Hovedinnholdstype for Stortingets dokumenter" ma:contentTypeScope="" ma:versionID="fe6ab8f53aace6e1eb6bc10ad0856bb9">
  <xsd:schema xmlns:xsd="http://www.w3.org/2001/XMLSchema" xmlns:xs="http://www.w3.org/2001/XMLSchema" xmlns:p="http://schemas.microsoft.com/office/2006/metadata/properties" xmlns:ns2="cb0bb0c4-1762-4fd1-8095-ee74821cdcd0" targetNamespace="http://schemas.microsoft.com/office/2006/metadata/properties" ma:root="true" ma:fieldsID="9db34f16c94fd54b56ab0b73ef01e78a" ns2:_="">
    <xsd:import namespace="cb0bb0c4-1762-4fd1-8095-ee74821cdcd0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sidaArkivref" minOccurs="0"/>
                <xsd:element ref="ns2:sidaFunksjon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bb0c4-1762-4fd1-8095-ee74821cdcd0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5aace90e-b11f-474e-a039-a715a797cad3}" ma:internalName="TaxCatchAll" ma:showField="CatchAllData" ma:web="5edfc6ad-ea4f-423b-bc26-252fe4e0b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5aace90e-b11f-474e-a039-a715a797cad3}" ma:internalName="TaxCatchAllLabel" ma:readOnly="true" ma:showField="CatchAllDataLabel" ma:web="5edfc6ad-ea4f-423b-bc26-252fe4e0b6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idaArkivref" ma:index="10" nillable="true" ma:displayName="Arkivreferanse" ma:format="Hyperlink" ma:internalName="sidaArkivre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idaFunksjonTaxHTField" ma:index="11" nillable="true" ma:taxonomy="true" ma:internalName="sidaFunksjonTaxHTField" ma:taxonomyFieldName="sidaFunksjon" ma:displayName="Arbeidsprosess" ma:default="" ma:fieldId="{66d5306f-e16d-4c46-a097-f16713c6e38a}" ma:sspId="b029f158-55f0-4782-8078-31d5a0a9e101" ma:termSetId="8de6e289-0d41-4d98-9d09-a0cc01a1b64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2F8E15-25AA-4B38-84F8-B6E300589E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D91734-B265-4534-ABEC-C796C8E8B549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cb0bb0c4-1762-4fd1-8095-ee74821cdcd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CB25BBF-CCF6-48DE-90AE-0EC8EEBF8F4B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CAE00EC-4572-41D5-A938-65FB76B53C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CV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Heinecke</dc:creator>
  <cp:keywords/>
  <dc:description/>
  <cp:lastModifiedBy>Henriette Heinecke</cp:lastModifiedBy>
  <cp:revision>6</cp:revision>
  <dcterms:created xsi:type="dcterms:W3CDTF">2026-01-15T11:29:00Z</dcterms:created>
  <dcterms:modified xsi:type="dcterms:W3CDTF">2026-03-03T09:35:31Z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0x010100E597067444FA2B47AF88D105670170AD0900A53A39C966EC104EB25CDBAB5F92925D</vt:lpwstr>
  </property>
  <property fmtid="{D5CDD505-2E9C-101B-9397-08002B2CF9AE}" pid="3" name="sidaFunksjon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sidaDokumenteier">
    <vt:lpwstr/>
  </property>
  <property fmtid="{D5CDD505-2E9C-101B-9397-08002B2CF9AE}" pid="7" name="seksjonSida">
    <vt:lpwstr/>
  </property>
  <property fmtid="{D5CDD505-2E9C-101B-9397-08002B2CF9AE}" pid="8" name="sidaDokumenteierTaxHTField">
    <vt:lpwstr/>
  </property>
</Properties>
</file>